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15194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15194E" w:rsidRPr="0015194E" w:rsidRDefault="006C2299" w:rsidP="0015194E">
      <w:pPr>
        <w:spacing w:before="120"/>
        <w:jc w:val="both"/>
        <w:rPr>
          <w:rFonts w:ascii="Arial" w:eastAsia="Times New Roman" w:hAnsi="Arial" w:cs="Arial"/>
          <w:sz w:val="24"/>
          <w:szCs w:val="24"/>
          <w:lang w:eastAsia="tr-TR"/>
        </w:rPr>
      </w:pPr>
      <w:r w:rsidRPr="006C2299">
        <w:rPr>
          <w:rFonts w:ascii="Arial" w:eastAsia="Times New Roman" w:hAnsi="Arial" w:cs="Arial"/>
          <w:sz w:val="24"/>
          <w:szCs w:val="24"/>
          <w:lang w:eastAsia="tr-TR"/>
        </w:rPr>
        <w:t xml:space="preserve">   </w:t>
      </w:r>
      <w:r w:rsidR="0015194E" w:rsidRPr="0015194E">
        <w:rPr>
          <w:rFonts w:ascii="Arial" w:eastAsia="Times New Roman" w:hAnsi="Arial" w:cs="Arial"/>
          <w:sz w:val="24"/>
          <w:szCs w:val="24"/>
          <w:lang w:eastAsia="tr-TR"/>
        </w:rPr>
        <w:t>ALPAY ANTMEN (Mersin</w:t>
      </w:r>
      <w:proofErr w:type="gramStart"/>
      <w:r w:rsidR="0015194E" w:rsidRPr="0015194E">
        <w:rPr>
          <w:rFonts w:ascii="Arial" w:eastAsia="Times New Roman" w:hAnsi="Arial" w:cs="Arial"/>
          <w:sz w:val="24"/>
          <w:szCs w:val="24"/>
          <w:lang w:eastAsia="tr-TR"/>
        </w:rPr>
        <w:t>) -</w:t>
      </w:r>
      <w:proofErr w:type="gramEnd"/>
      <w:r w:rsidR="0015194E" w:rsidRPr="0015194E">
        <w:rPr>
          <w:rFonts w:ascii="Arial" w:eastAsia="Times New Roman" w:hAnsi="Arial" w:cs="Arial"/>
          <w:sz w:val="24"/>
          <w:szCs w:val="24"/>
          <w:lang w:eastAsia="tr-TR"/>
        </w:rPr>
        <w:t xml:space="preserve"> Teşekkür ederim Sayın Başkan. </w:t>
      </w:r>
    </w:p>
    <w:p w:rsidR="0015194E" w:rsidRPr="0015194E" w:rsidRDefault="0015194E" w:rsidP="0015194E">
      <w:pPr>
        <w:spacing w:before="120"/>
        <w:jc w:val="both"/>
        <w:rPr>
          <w:rFonts w:ascii="Arial" w:eastAsia="Times New Roman" w:hAnsi="Arial" w:cs="Arial"/>
          <w:sz w:val="24"/>
          <w:szCs w:val="24"/>
          <w:lang w:eastAsia="tr-TR"/>
        </w:rPr>
      </w:pPr>
      <w:r w:rsidRPr="0015194E">
        <w:rPr>
          <w:rFonts w:ascii="Arial" w:eastAsia="Times New Roman" w:hAnsi="Arial" w:cs="Arial"/>
          <w:sz w:val="24"/>
          <w:szCs w:val="24"/>
          <w:lang w:eastAsia="tr-TR"/>
        </w:rPr>
        <w:t xml:space="preserve">    Burada, teklifin 20'nci maddesiyle Türk Ceza Kanunu'ndaki fiyatları etkilemek için yalan haber yayma suçunun cezasını artırmak istiyoruz, bir yıldan üç yıla kadar bir ceza öngörülüyor. Ceza hukuku tekniği anlamında ve bizim infaz hukuku anlamımızda buradaki cezanın artırılmasının sonuca çok etkili bir hâli yok ama esasen bakacak olursanız, bir malın piyasadaki fiyatını piyasanın koşulları belirler. Bu konuda birçok iktisat teorisi vardır, arz talep dengesinden enflasyona ve onun dışında birçok faktöre göre belirlenir. Burada söylenecek olan söz, aslında, Enflasyonist ortamlarda böyle tedbirler yerine ekonomiyi iyileştirecek tedbirler alınması, ceza hukukundan medet ummak yerine bizim ekonomik olarak halkı rahatlatacak önlemler almamız gerekir kanısındayım. Bu kadar kanamalı bir hastaya pansuman yapmak gibi, sanki fiyatların artmasıyla ilgili olarak insanlar yalan haber veriyor da fiyatlar bu yüzden artıyormuş gibi bir algı çıkıyor buradan. Bunu açıkça belirtmek istiyorum: Böyle palyatif algılarla Türkiye'deki ne ekonomi düzelir ne halkımız refah içinde olur. Bence bu maddeye hiç gerek yok diyorum. </w:t>
      </w:r>
    </w:p>
    <w:p w:rsidR="0015194E" w:rsidRDefault="0015194E" w:rsidP="0015194E">
      <w:pPr>
        <w:spacing w:before="120"/>
        <w:jc w:val="both"/>
        <w:rPr>
          <w:rFonts w:ascii="Arial" w:eastAsia="Times New Roman" w:hAnsi="Arial" w:cs="Arial"/>
          <w:sz w:val="24"/>
          <w:szCs w:val="24"/>
          <w:lang w:eastAsia="tr-TR"/>
        </w:rPr>
      </w:pPr>
      <w:r w:rsidRPr="0015194E">
        <w:rPr>
          <w:rFonts w:ascii="Arial" w:eastAsia="Times New Roman" w:hAnsi="Arial" w:cs="Arial"/>
          <w:sz w:val="24"/>
          <w:szCs w:val="24"/>
          <w:lang w:eastAsia="tr-TR"/>
        </w:rPr>
        <w:t xml:space="preserve">    Teşekkür ederim.</w:t>
      </w:r>
      <w:bookmarkStart w:id="0" w:name="_GoBack"/>
      <w:bookmarkEnd w:id="0"/>
      <w:r w:rsidR="006C2299" w:rsidRPr="006C2299">
        <w:rPr>
          <w:rFonts w:ascii="Arial" w:eastAsia="Times New Roman" w:hAnsi="Arial" w:cs="Arial"/>
          <w:sz w:val="24"/>
          <w:szCs w:val="24"/>
          <w:lang w:eastAsia="tr-TR"/>
        </w:rPr>
        <w:t xml:space="preserve"> </w:t>
      </w:r>
    </w:p>
    <w:p w:rsidR="00FC5AC8" w:rsidRDefault="00FC5AC8" w:rsidP="006C2299">
      <w:pPr>
        <w:spacing w:before="120"/>
        <w:jc w:val="both"/>
        <w:rPr>
          <w:rFonts w:ascii="Arial" w:eastAsia="Times New Roman" w:hAnsi="Arial" w:cs="Arial"/>
          <w:sz w:val="24"/>
          <w:szCs w:val="24"/>
          <w:lang w:eastAsia="tr-TR"/>
        </w:rPr>
      </w:pPr>
    </w:p>
    <w:sectPr w:rsidR="00FC5AC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0C4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47</cp:revision>
  <dcterms:created xsi:type="dcterms:W3CDTF">2020-02-25T06:20:00Z</dcterms:created>
  <dcterms:modified xsi:type="dcterms:W3CDTF">2022-07-07T12:45:00Z</dcterms:modified>
</cp:coreProperties>
</file>