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9667" w14:textId="77777777" w:rsidR="000840ED" w:rsidRDefault="000840ED" w:rsidP="005219E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FAACC93" w14:textId="77777777" w:rsidR="000840ED" w:rsidRDefault="000840ED" w:rsidP="00521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71778" w14:textId="6A4FB09F" w:rsidR="000840ED" w:rsidRDefault="000840ED" w:rsidP="00521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5219EE">
        <w:rPr>
          <w:rFonts w:ascii="Times New Roman" w:hAnsi="Times New Roman" w:cs="Times New Roman"/>
          <w:sz w:val="24"/>
          <w:szCs w:val="24"/>
        </w:rPr>
        <w:t>Bekir Bozdağ</w:t>
      </w:r>
      <w:r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219EE">
        <w:rPr>
          <w:rFonts w:ascii="Times New Roman" w:hAnsi="Times New Roman" w:cs="Times New Roman"/>
          <w:sz w:val="24"/>
          <w:szCs w:val="24"/>
        </w:rPr>
        <w:t>01.03.2022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C17EF" w14:textId="77777777" w:rsidR="000840ED" w:rsidRDefault="000840ED" w:rsidP="00521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EEE49" w14:textId="77777777" w:rsidR="000840ED" w:rsidRDefault="000840ED" w:rsidP="00521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844C9" w14:textId="77777777" w:rsidR="000840ED" w:rsidRDefault="000840ED" w:rsidP="005219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E037377" w14:textId="77777777" w:rsidR="000840ED" w:rsidRDefault="000840ED" w:rsidP="005219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57168AA" w14:textId="77777777" w:rsidR="000840ED" w:rsidRDefault="000840ED" w:rsidP="00521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2E283" w14:textId="77777777" w:rsidR="005219EE" w:rsidRDefault="000840ED" w:rsidP="00521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Ceza infaz affı sonrasında; 15 Nisan 2020 tarihinde serbest bırakılmaya başlayan kişilerden </w:t>
      </w:r>
      <w:r w:rsidR="005219EE">
        <w:rPr>
          <w:rFonts w:ascii="Times New Roman" w:hAnsi="Times New Roman" w:cs="Times New Roman"/>
          <w:sz w:val="24"/>
          <w:szCs w:val="24"/>
        </w:rPr>
        <w:t>1 Mart 2022</w:t>
      </w:r>
      <w:r w:rsidR="00883C48">
        <w:rPr>
          <w:rFonts w:ascii="Times New Roman" w:hAnsi="Times New Roman" w:cs="Times New Roman"/>
          <w:sz w:val="24"/>
          <w:szCs w:val="24"/>
        </w:rPr>
        <w:t xml:space="preserve"> tarihine</w:t>
      </w:r>
      <w:r>
        <w:rPr>
          <w:rFonts w:ascii="Times New Roman" w:hAnsi="Times New Roman" w:cs="Times New Roman"/>
          <w:sz w:val="24"/>
          <w:szCs w:val="24"/>
        </w:rPr>
        <w:t xml:space="preserve"> kadar</w:t>
      </w:r>
      <w:r w:rsidR="00883C48">
        <w:rPr>
          <w:rFonts w:ascii="Times New Roman" w:hAnsi="Times New Roman" w:cs="Times New Roman"/>
          <w:sz w:val="24"/>
          <w:szCs w:val="24"/>
        </w:rPr>
        <w:t xml:space="preserve"> geçen sürede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48">
        <w:rPr>
          <w:rFonts w:ascii="Times New Roman" w:hAnsi="Times New Roman" w:cs="Times New Roman"/>
          <w:sz w:val="24"/>
          <w:szCs w:val="24"/>
        </w:rPr>
        <w:t xml:space="preserve">suç işleyenlerin sayısı nedir? </w:t>
      </w:r>
      <w:r>
        <w:rPr>
          <w:rFonts w:ascii="Times New Roman" w:hAnsi="Times New Roman" w:cs="Times New Roman"/>
          <w:sz w:val="24"/>
          <w:szCs w:val="24"/>
        </w:rPr>
        <w:t>Sırasıyla ve ayrı ayrı belirtilmek üzere; bahsi geçen suçlar hangi illerde ve hangi tarihlerde işlenmiştir?</w:t>
      </w:r>
      <w:r w:rsidR="00CF5F6C">
        <w:rPr>
          <w:rFonts w:ascii="Times New Roman" w:hAnsi="Times New Roman" w:cs="Times New Roman"/>
          <w:sz w:val="24"/>
          <w:szCs w:val="24"/>
        </w:rPr>
        <w:t xml:space="preserve"> Bu suçlar nelerdir? </w:t>
      </w:r>
    </w:p>
    <w:p w14:paraId="6AC8E4DC" w14:textId="083FDD47" w:rsidR="000840ED" w:rsidRDefault="005219EE" w:rsidP="00521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Bahsi geçen bu kişilerden kaçı yeniden cezaevinde bulunmaktadır, kaçı aranmaktadır? </w:t>
      </w:r>
    </w:p>
    <w:p w14:paraId="3800BCBA" w14:textId="02FE5539" w:rsidR="000840ED" w:rsidRDefault="005219EE" w:rsidP="00521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0ED">
        <w:rPr>
          <w:rFonts w:ascii="Times New Roman" w:hAnsi="Times New Roman" w:cs="Times New Roman"/>
          <w:sz w:val="24"/>
          <w:szCs w:val="24"/>
        </w:rPr>
        <w:t xml:space="preserve"> – Şu anda, cezaevlerinde infaz yasası son</w:t>
      </w:r>
      <w:r w:rsidR="00575288">
        <w:rPr>
          <w:rFonts w:ascii="Times New Roman" w:hAnsi="Times New Roman" w:cs="Times New Roman"/>
          <w:sz w:val="24"/>
          <w:szCs w:val="24"/>
        </w:rPr>
        <w:t>rası</w:t>
      </w:r>
      <w:r w:rsidR="000840ED">
        <w:rPr>
          <w:rFonts w:ascii="Times New Roman" w:hAnsi="Times New Roman" w:cs="Times New Roman"/>
          <w:sz w:val="24"/>
          <w:szCs w:val="24"/>
        </w:rPr>
        <w:t xml:space="preserve"> ceza indiriminden, aftan yararlanamayan kaç tutuklu sanık, kaç hükümlü kalmıştır? Bu kişilerle ilgili davalar hangileridir? </w:t>
      </w:r>
    </w:p>
    <w:p w14:paraId="35BB8475" w14:textId="77777777" w:rsidR="001E05E7" w:rsidRDefault="005219EE" w:rsidP="005219EE">
      <w:pPr>
        <w:jc w:val="both"/>
      </w:pPr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0"/>
    <w:rsid w:val="000840ED"/>
    <w:rsid w:val="005219EE"/>
    <w:rsid w:val="005340FB"/>
    <w:rsid w:val="00575288"/>
    <w:rsid w:val="0072507F"/>
    <w:rsid w:val="00883C48"/>
    <w:rsid w:val="00CF5F6C"/>
    <w:rsid w:val="00D4148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E167"/>
  <w15:chartTrackingRefBased/>
  <w15:docId w15:val="{2FDE2500-BA0A-4483-B3B9-CD105F4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E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2022-03-01T12:46:00Z</cp:lastPrinted>
  <dcterms:created xsi:type="dcterms:W3CDTF">2020-09-01T12:11:00Z</dcterms:created>
  <dcterms:modified xsi:type="dcterms:W3CDTF">2022-03-01T12:46:00Z</dcterms:modified>
</cp:coreProperties>
</file>