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3677" w14:textId="77777777" w:rsidR="000A6B31" w:rsidRPr="005C6182" w:rsidRDefault="000A6B31" w:rsidP="000A6B31">
      <w:pPr>
        <w:ind w:left="1416"/>
        <w:jc w:val="both"/>
        <w:rPr>
          <w:rFonts w:ascii="Times New Roman" w:hAnsi="Times New Roman" w:cs="Times New Roman"/>
          <w:b/>
          <w:sz w:val="24"/>
          <w:szCs w:val="24"/>
        </w:rPr>
      </w:pPr>
      <w:r w:rsidRPr="005C6182">
        <w:rPr>
          <w:rFonts w:ascii="Times New Roman" w:hAnsi="Times New Roman" w:cs="Times New Roman"/>
          <w:b/>
          <w:sz w:val="24"/>
          <w:szCs w:val="24"/>
        </w:rPr>
        <w:t>TÜRKİYE BÜYÜK MİLLET MECLİSİ BAŞKANLIĞINA</w:t>
      </w:r>
    </w:p>
    <w:p w14:paraId="2DE06F17" w14:textId="77777777" w:rsidR="000A6B31" w:rsidRPr="005C6182" w:rsidRDefault="000A6B31" w:rsidP="000A6B31">
      <w:pPr>
        <w:jc w:val="both"/>
        <w:rPr>
          <w:rFonts w:ascii="Times New Roman" w:hAnsi="Times New Roman" w:cs="Times New Roman"/>
          <w:b/>
          <w:sz w:val="24"/>
          <w:szCs w:val="24"/>
        </w:rPr>
      </w:pPr>
    </w:p>
    <w:p w14:paraId="16128293" w14:textId="74AA9BA0" w:rsidR="000A6B31" w:rsidRPr="005C6182" w:rsidRDefault="00746CC7" w:rsidP="000A6B31">
      <w:pPr>
        <w:ind w:firstLine="708"/>
        <w:jc w:val="both"/>
        <w:rPr>
          <w:rFonts w:ascii="Times New Roman" w:hAnsi="Times New Roman" w:cs="Times New Roman"/>
          <w:sz w:val="24"/>
          <w:szCs w:val="24"/>
        </w:rPr>
      </w:pPr>
      <w:r>
        <w:rPr>
          <w:rFonts w:ascii="Times New Roman" w:hAnsi="Times New Roman" w:cs="Times New Roman"/>
          <w:sz w:val="24"/>
          <w:szCs w:val="24"/>
        </w:rPr>
        <w:t>657</w:t>
      </w:r>
      <w:r w:rsidR="003A1769">
        <w:rPr>
          <w:rFonts w:ascii="Times New Roman" w:hAnsi="Times New Roman" w:cs="Times New Roman"/>
          <w:sz w:val="24"/>
          <w:szCs w:val="24"/>
        </w:rPr>
        <w:t xml:space="preserve"> Sayılı </w:t>
      </w:r>
      <w:r>
        <w:rPr>
          <w:rFonts w:ascii="Times New Roman" w:hAnsi="Times New Roman" w:cs="Times New Roman"/>
          <w:sz w:val="24"/>
          <w:szCs w:val="24"/>
        </w:rPr>
        <w:t>Devlet Memurları</w:t>
      </w:r>
      <w:r w:rsidR="00FB56F3" w:rsidRPr="005C6182">
        <w:rPr>
          <w:rFonts w:ascii="Times New Roman" w:hAnsi="Times New Roman" w:cs="Times New Roman"/>
          <w:sz w:val="24"/>
          <w:szCs w:val="24"/>
        </w:rPr>
        <w:t xml:space="preserve"> </w:t>
      </w:r>
      <w:r w:rsidR="003A1769">
        <w:rPr>
          <w:rFonts w:ascii="Times New Roman" w:hAnsi="Times New Roman" w:cs="Times New Roman"/>
          <w:sz w:val="24"/>
          <w:szCs w:val="24"/>
        </w:rPr>
        <w:t xml:space="preserve">Kanunu’nda </w:t>
      </w:r>
      <w:r w:rsidR="00FB56F3" w:rsidRPr="005C6182">
        <w:rPr>
          <w:rFonts w:ascii="Times New Roman" w:hAnsi="Times New Roman" w:cs="Times New Roman"/>
          <w:sz w:val="24"/>
          <w:szCs w:val="24"/>
        </w:rPr>
        <w:t>Değişiklik Yapılmasına Dair Kanun Teklifi</w:t>
      </w:r>
      <w:r w:rsidR="000A6B31" w:rsidRPr="005C6182">
        <w:rPr>
          <w:rFonts w:ascii="Times New Roman" w:hAnsi="Times New Roman" w:cs="Times New Roman"/>
          <w:sz w:val="24"/>
          <w:szCs w:val="24"/>
        </w:rPr>
        <w:t xml:space="preserve">m Gerekçesi İle Birlikte Ekte Sunulmuştur. </w:t>
      </w:r>
      <w:r w:rsidR="00FF6140">
        <w:rPr>
          <w:rFonts w:ascii="Times New Roman" w:hAnsi="Times New Roman" w:cs="Times New Roman"/>
          <w:sz w:val="24"/>
          <w:szCs w:val="24"/>
        </w:rPr>
        <w:t>09.03.2021</w:t>
      </w:r>
      <w:bookmarkStart w:id="0" w:name="_GoBack"/>
      <w:bookmarkEnd w:id="0"/>
    </w:p>
    <w:p w14:paraId="5F28043D" w14:textId="56E6381B" w:rsidR="000A6B31" w:rsidRPr="005C6182" w:rsidRDefault="000A6B31" w:rsidP="000A6B31">
      <w:pPr>
        <w:ind w:firstLine="708"/>
        <w:jc w:val="both"/>
        <w:rPr>
          <w:rFonts w:ascii="Times New Roman" w:hAnsi="Times New Roman" w:cs="Times New Roman"/>
          <w:sz w:val="24"/>
          <w:szCs w:val="24"/>
        </w:rPr>
      </w:pPr>
      <w:r w:rsidRPr="005C6182">
        <w:rPr>
          <w:rFonts w:ascii="Times New Roman" w:hAnsi="Times New Roman" w:cs="Times New Roman"/>
          <w:sz w:val="24"/>
          <w:szCs w:val="24"/>
        </w:rPr>
        <w:t xml:space="preserve">Gereğini saygılarımla arz ederim. </w:t>
      </w:r>
    </w:p>
    <w:p w14:paraId="1D3772E7" w14:textId="2CFFFF46" w:rsidR="000A6B31" w:rsidRPr="005C6182" w:rsidRDefault="000A6B31" w:rsidP="009A01BE">
      <w:pPr>
        <w:ind w:left="7080"/>
        <w:jc w:val="center"/>
        <w:rPr>
          <w:rFonts w:ascii="Times New Roman" w:hAnsi="Times New Roman" w:cs="Times New Roman"/>
          <w:sz w:val="24"/>
          <w:szCs w:val="24"/>
        </w:rPr>
      </w:pPr>
    </w:p>
    <w:p w14:paraId="733FBA1E" w14:textId="73F0F758" w:rsidR="000A6B31" w:rsidRPr="005C6182" w:rsidRDefault="000A6B31" w:rsidP="009A01BE">
      <w:pPr>
        <w:spacing w:after="0"/>
        <w:ind w:left="7080"/>
        <w:jc w:val="center"/>
        <w:rPr>
          <w:rFonts w:ascii="Times New Roman" w:hAnsi="Times New Roman" w:cs="Times New Roman"/>
          <w:b/>
          <w:sz w:val="24"/>
          <w:szCs w:val="24"/>
        </w:rPr>
      </w:pPr>
      <w:r w:rsidRPr="005C6182">
        <w:rPr>
          <w:rFonts w:ascii="Times New Roman" w:hAnsi="Times New Roman" w:cs="Times New Roman"/>
          <w:b/>
          <w:sz w:val="24"/>
          <w:szCs w:val="24"/>
        </w:rPr>
        <w:t xml:space="preserve">Alpay </w:t>
      </w:r>
      <w:proofErr w:type="spellStart"/>
      <w:r w:rsidRPr="005C6182">
        <w:rPr>
          <w:rFonts w:ascii="Times New Roman" w:hAnsi="Times New Roman" w:cs="Times New Roman"/>
          <w:b/>
          <w:sz w:val="24"/>
          <w:szCs w:val="24"/>
        </w:rPr>
        <w:t>Antmen</w:t>
      </w:r>
      <w:proofErr w:type="spellEnd"/>
    </w:p>
    <w:p w14:paraId="6ED4058F" w14:textId="0C8EDC64" w:rsidR="000A6B31" w:rsidRPr="005C6182" w:rsidRDefault="000A6B31" w:rsidP="009A01BE">
      <w:pPr>
        <w:spacing w:after="0"/>
        <w:ind w:left="7080"/>
        <w:jc w:val="center"/>
        <w:rPr>
          <w:rFonts w:ascii="Times New Roman" w:hAnsi="Times New Roman" w:cs="Times New Roman"/>
          <w:b/>
          <w:sz w:val="24"/>
          <w:szCs w:val="24"/>
        </w:rPr>
      </w:pPr>
      <w:r w:rsidRPr="005C6182">
        <w:rPr>
          <w:rFonts w:ascii="Times New Roman" w:hAnsi="Times New Roman" w:cs="Times New Roman"/>
          <w:b/>
          <w:sz w:val="24"/>
          <w:szCs w:val="24"/>
        </w:rPr>
        <w:t>Mersin Milletvekili</w:t>
      </w:r>
    </w:p>
    <w:p w14:paraId="03E93B84" w14:textId="59035912" w:rsidR="006C41FC" w:rsidRPr="005C6182" w:rsidRDefault="006C41FC"/>
    <w:p w14:paraId="707CEBA4" w14:textId="0368E632" w:rsidR="000A6B31" w:rsidRPr="005C6182" w:rsidRDefault="000A6B31"/>
    <w:p w14:paraId="6A53CA21" w14:textId="2B7E3625" w:rsidR="000A6B31" w:rsidRPr="005C6182" w:rsidRDefault="000A6B31"/>
    <w:p w14:paraId="23F00156" w14:textId="496FF631" w:rsidR="000A6B31" w:rsidRPr="005C6182" w:rsidRDefault="000A6B31"/>
    <w:p w14:paraId="6744873F" w14:textId="4B0566BC" w:rsidR="000A6B31" w:rsidRPr="005C6182" w:rsidRDefault="000A6B31"/>
    <w:p w14:paraId="294314E3" w14:textId="0D851319" w:rsidR="000A6B31" w:rsidRPr="005C6182" w:rsidRDefault="000A6B31"/>
    <w:p w14:paraId="453A5643" w14:textId="6A0C1A4F" w:rsidR="000A6B31" w:rsidRPr="005C6182" w:rsidRDefault="000A6B31"/>
    <w:p w14:paraId="6D5A3DF6" w14:textId="3A07EA79" w:rsidR="000A6B31" w:rsidRPr="005C6182" w:rsidRDefault="000A6B31"/>
    <w:p w14:paraId="5CBAF135" w14:textId="0AC46283" w:rsidR="000A6B31" w:rsidRPr="005C6182" w:rsidRDefault="000A6B31"/>
    <w:p w14:paraId="2B03F06A" w14:textId="512AEE85" w:rsidR="000A6B31" w:rsidRPr="005C6182" w:rsidRDefault="000A6B31"/>
    <w:p w14:paraId="770D4040" w14:textId="5266D295" w:rsidR="000A6B31" w:rsidRPr="005C6182" w:rsidRDefault="000A6B31"/>
    <w:p w14:paraId="4DA9775E" w14:textId="795537CC" w:rsidR="000A6B31" w:rsidRPr="005C6182" w:rsidRDefault="000A6B31"/>
    <w:p w14:paraId="554A8777" w14:textId="273BD1E6" w:rsidR="000A6B31" w:rsidRPr="005C6182" w:rsidRDefault="000A6B31"/>
    <w:p w14:paraId="3CF02D16" w14:textId="64FE783C" w:rsidR="000A6B31" w:rsidRPr="005C6182" w:rsidRDefault="000A6B31"/>
    <w:p w14:paraId="11578E6F" w14:textId="66FFFCBB" w:rsidR="000A6B31" w:rsidRPr="005C6182" w:rsidRDefault="000A6B31"/>
    <w:p w14:paraId="058F8BEC" w14:textId="6EF7851E" w:rsidR="000A6B31" w:rsidRPr="005C6182" w:rsidRDefault="000A6B31"/>
    <w:p w14:paraId="28BACC6E" w14:textId="21416D9B" w:rsidR="000A6B31" w:rsidRPr="005C6182" w:rsidRDefault="000A6B31"/>
    <w:p w14:paraId="66169E62" w14:textId="0CC715F5" w:rsidR="000A6B31" w:rsidRPr="005C6182" w:rsidRDefault="000A6B31"/>
    <w:p w14:paraId="4CA21140" w14:textId="007C9567" w:rsidR="000A6B31" w:rsidRPr="005C6182" w:rsidRDefault="000A6B31"/>
    <w:p w14:paraId="467C3907" w14:textId="26A4AC9E" w:rsidR="000A6B31" w:rsidRPr="005C6182" w:rsidRDefault="000A6B31"/>
    <w:p w14:paraId="33E05E64" w14:textId="4191FBCB" w:rsidR="000A6B31" w:rsidRPr="005C6182" w:rsidRDefault="000A6B31"/>
    <w:p w14:paraId="27C88AB7" w14:textId="2DB10D46" w:rsidR="006844B5" w:rsidRPr="005C6182" w:rsidRDefault="006844B5" w:rsidP="005C6182">
      <w:pPr>
        <w:jc w:val="center"/>
        <w:rPr>
          <w:rFonts w:ascii="Times New Roman" w:hAnsi="Times New Roman" w:cs="Times New Roman"/>
          <w:b/>
          <w:sz w:val="24"/>
          <w:szCs w:val="24"/>
        </w:rPr>
      </w:pPr>
      <w:r w:rsidRPr="005C6182">
        <w:rPr>
          <w:rFonts w:ascii="Times New Roman" w:hAnsi="Times New Roman" w:cs="Times New Roman"/>
          <w:b/>
          <w:sz w:val="24"/>
          <w:szCs w:val="24"/>
        </w:rPr>
        <w:lastRenderedPageBreak/>
        <w:t>GEREKÇE</w:t>
      </w:r>
    </w:p>
    <w:p w14:paraId="02BD1365" w14:textId="77777777" w:rsidR="00746CC7" w:rsidRDefault="00746CC7" w:rsidP="006844B5">
      <w:pPr>
        <w:jc w:val="both"/>
        <w:rPr>
          <w:rFonts w:ascii="Times New Roman" w:hAnsi="Times New Roman" w:cs="Times New Roman"/>
          <w:sz w:val="24"/>
          <w:szCs w:val="24"/>
        </w:rPr>
      </w:pPr>
      <w:r>
        <w:rPr>
          <w:rFonts w:ascii="Times New Roman" w:hAnsi="Times New Roman" w:cs="Times New Roman"/>
          <w:sz w:val="24"/>
          <w:szCs w:val="24"/>
        </w:rPr>
        <w:t xml:space="preserve">657 Sayılı Devlet Memurları Kanunu’nca belirlenmiş çerçevede hizmet veren İnfaz Koruma Memurları,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döneminde ve öncesinde ağır şartlarda çalışan, cezaevlerinde mahkumlar gibi onlarda tabiri caizse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gibi günlerini orda geçiren kişiler olmuşlardır. </w:t>
      </w:r>
    </w:p>
    <w:p w14:paraId="10055E73" w14:textId="77777777" w:rsidR="002339D5" w:rsidRDefault="00746CC7" w:rsidP="006844B5">
      <w:pPr>
        <w:jc w:val="both"/>
        <w:rPr>
          <w:rFonts w:ascii="Times New Roman" w:hAnsi="Times New Roman" w:cs="Times New Roman"/>
          <w:sz w:val="24"/>
          <w:szCs w:val="24"/>
        </w:rPr>
      </w:pPr>
      <w:r>
        <w:rPr>
          <w:rFonts w:ascii="Times New Roman" w:hAnsi="Times New Roman" w:cs="Times New Roman"/>
          <w:sz w:val="24"/>
          <w:szCs w:val="24"/>
        </w:rPr>
        <w:t>İnfaz Koruma Memurları, dışarda kolluk kuvvetlerinin yaptığı benzer görevleri, Ceza İnfaz Kurumlarında yerine getirmektedirler. Fakat kolluk kuvvetleri emniyet ve güvenlik hizmetleri sınıfında yer alırken, infaz koruma memurları genel idari hizmetl</w:t>
      </w:r>
      <w:r w:rsidR="002339D5">
        <w:rPr>
          <w:rFonts w:ascii="Times New Roman" w:hAnsi="Times New Roman" w:cs="Times New Roman"/>
          <w:sz w:val="24"/>
          <w:szCs w:val="24"/>
        </w:rPr>
        <w:t>er sınıfında yer almaktadırlar. Benzer görevleri yerine getirmelerine rağmen hizmet sınıfındaki farklılıklar nedeniyle infaz koruma memurları özlük haklarında önemli eksiklikler yaşamaktadırlar.</w:t>
      </w:r>
    </w:p>
    <w:p w14:paraId="16008628" w14:textId="194225B8" w:rsidR="00746CC7" w:rsidRDefault="002339D5" w:rsidP="006844B5">
      <w:pPr>
        <w:jc w:val="both"/>
        <w:rPr>
          <w:rFonts w:ascii="Times New Roman" w:hAnsi="Times New Roman" w:cs="Times New Roman"/>
          <w:sz w:val="24"/>
          <w:szCs w:val="24"/>
        </w:rPr>
      </w:pPr>
      <w:r>
        <w:rPr>
          <w:rFonts w:ascii="Times New Roman" w:hAnsi="Times New Roman" w:cs="Times New Roman"/>
          <w:sz w:val="24"/>
          <w:szCs w:val="24"/>
        </w:rPr>
        <w:t>Kolluk kuvvetleri gibi benzer görevleri yerine getiren infaz koruma memurlarının büro memurları gibi bir iş yürütmedikleri açıktır. İş bu nedenle infaz koruma memurlarını hakları olan 657 Sayılı Devlet Memurları Kanunu’nun 36. Maddesinde Yer Alan VII. Emniyet Hizmetleri Sınıfı içerisinde yerlerini alarak benzer görevleri yapanların benzer özlük haklarına sahip olması sağlanmalıdır.</w:t>
      </w:r>
    </w:p>
    <w:p w14:paraId="50381365" w14:textId="19ADC735" w:rsidR="006844B5" w:rsidRDefault="006844B5" w:rsidP="00FB56F3">
      <w:pPr>
        <w:jc w:val="both"/>
        <w:rPr>
          <w:rFonts w:ascii="Times New Roman" w:hAnsi="Times New Roman" w:cs="Times New Roman"/>
          <w:b/>
          <w:noProof/>
          <w:sz w:val="24"/>
          <w:szCs w:val="24"/>
          <w:lang w:eastAsia="tr-TR"/>
        </w:rPr>
      </w:pPr>
    </w:p>
    <w:p w14:paraId="3ABFFB0B" w14:textId="77777777" w:rsidR="002339D5" w:rsidRDefault="002339D5" w:rsidP="00FB56F3">
      <w:pPr>
        <w:jc w:val="both"/>
        <w:rPr>
          <w:rFonts w:ascii="Times New Roman" w:hAnsi="Times New Roman" w:cs="Times New Roman"/>
          <w:b/>
          <w:noProof/>
          <w:sz w:val="24"/>
          <w:szCs w:val="24"/>
          <w:lang w:eastAsia="tr-TR"/>
        </w:rPr>
      </w:pPr>
    </w:p>
    <w:p w14:paraId="3C5B50DF" w14:textId="77777777" w:rsidR="002339D5" w:rsidRDefault="002339D5" w:rsidP="00FB56F3">
      <w:pPr>
        <w:jc w:val="both"/>
        <w:rPr>
          <w:rFonts w:ascii="Times New Roman" w:hAnsi="Times New Roman" w:cs="Times New Roman"/>
          <w:b/>
          <w:noProof/>
          <w:sz w:val="24"/>
          <w:szCs w:val="24"/>
          <w:lang w:eastAsia="tr-TR"/>
        </w:rPr>
      </w:pPr>
    </w:p>
    <w:p w14:paraId="163A4C16" w14:textId="77777777" w:rsidR="002339D5" w:rsidRDefault="002339D5" w:rsidP="00FB56F3">
      <w:pPr>
        <w:jc w:val="both"/>
        <w:rPr>
          <w:rFonts w:ascii="Times New Roman" w:hAnsi="Times New Roman" w:cs="Times New Roman"/>
          <w:b/>
          <w:noProof/>
          <w:sz w:val="24"/>
          <w:szCs w:val="24"/>
          <w:lang w:eastAsia="tr-TR"/>
        </w:rPr>
      </w:pPr>
    </w:p>
    <w:p w14:paraId="5585AFFF" w14:textId="77777777" w:rsidR="002339D5" w:rsidRDefault="002339D5" w:rsidP="00FB56F3">
      <w:pPr>
        <w:jc w:val="both"/>
        <w:rPr>
          <w:rFonts w:ascii="Times New Roman" w:hAnsi="Times New Roman" w:cs="Times New Roman"/>
          <w:b/>
          <w:noProof/>
          <w:sz w:val="24"/>
          <w:szCs w:val="24"/>
          <w:lang w:eastAsia="tr-TR"/>
        </w:rPr>
      </w:pPr>
    </w:p>
    <w:p w14:paraId="04BDB8D6" w14:textId="77777777" w:rsidR="002339D5" w:rsidRDefault="002339D5" w:rsidP="00FB56F3">
      <w:pPr>
        <w:jc w:val="both"/>
        <w:rPr>
          <w:rFonts w:ascii="Times New Roman" w:hAnsi="Times New Roman" w:cs="Times New Roman"/>
          <w:b/>
          <w:noProof/>
          <w:sz w:val="24"/>
          <w:szCs w:val="24"/>
          <w:lang w:eastAsia="tr-TR"/>
        </w:rPr>
      </w:pPr>
    </w:p>
    <w:p w14:paraId="7D688C21" w14:textId="77777777" w:rsidR="002339D5" w:rsidRPr="005C6182" w:rsidRDefault="002339D5" w:rsidP="00FB56F3">
      <w:pPr>
        <w:jc w:val="both"/>
        <w:rPr>
          <w:rFonts w:ascii="Times New Roman" w:hAnsi="Times New Roman" w:cs="Times New Roman"/>
          <w:b/>
          <w:sz w:val="24"/>
          <w:szCs w:val="24"/>
        </w:rPr>
      </w:pPr>
    </w:p>
    <w:p w14:paraId="0E1E07F1" w14:textId="7248FF90" w:rsidR="006844B5" w:rsidRPr="005C6182" w:rsidRDefault="006844B5" w:rsidP="00FB56F3">
      <w:pPr>
        <w:jc w:val="both"/>
        <w:rPr>
          <w:rFonts w:ascii="Times New Roman" w:hAnsi="Times New Roman" w:cs="Times New Roman"/>
          <w:b/>
          <w:sz w:val="24"/>
          <w:szCs w:val="24"/>
        </w:rPr>
      </w:pPr>
    </w:p>
    <w:p w14:paraId="75812B26" w14:textId="77614A1C" w:rsidR="00845892" w:rsidRPr="005C6182" w:rsidRDefault="00845892" w:rsidP="00FB56F3">
      <w:pPr>
        <w:jc w:val="both"/>
        <w:rPr>
          <w:rFonts w:ascii="Times New Roman" w:hAnsi="Times New Roman" w:cs="Times New Roman"/>
          <w:b/>
          <w:sz w:val="24"/>
          <w:szCs w:val="24"/>
        </w:rPr>
      </w:pPr>
    </w:p>
    <w:p w14:paraId="6A65175E" w14:textId="433E7373" w:rsidR="00845892" w:rsidRPr="005C6182" w:rsidRDefault="00845892" w:rsidP="00FB56F3">
      <w:pPr>
        <w:jc w:val="both"/>
        <w:rPr>
          <w:rFonts w:ascii="Times New Roman" w:hAnsi="Times New Roman" w:cs="Times New Roman"/>
          <w:b/>
          <w:sz w:val="24"/>
          <w:szCs w:val="24"/>
        </w:rPr>
      </w:pPr>
    </w:p>
    <w:p w14:paraId="4DDFD7BF" w14:textId="1F64937B" w:rsidR="00845892" w:rsidRPr="005C6182" w:rsidRDefault="00845892" w:rsidP="00FB56F3">
      <w:pPr>
        <w:jc w:val="both"/>
        <w:rPr>
          <w:rFonts w:ascii="Times New Roman" w:hAnsi="Times New Roman" w:cs="Times New Roman"/>
          <w:b/>
          <w:sz w:val="24"/>
          <w:szCs w:val="24"/>
        </w:rPr>
      </w:pPr>
    </w:p>
    <w:p w14:paraId="707A8808" w14:textId="27C19D82" w:rsidR="00845892" w:rsidRPr="005C6182" w:rsidRDefault="00845892" w:rsidP="00FB56F3">
      <w:pPr>
        <w:jc w:val="both"/>
        <w:rPr>
          <w:rFonts w:ascii="Times New Roman" w:hAnsi="Times New Roman" w:cs="Times New Roman"/>
          <w:b/>
          <w:sz w:val="24"/>
          <w:szCs w:val="24"/>
        </w:rPr>
      </w:pPr>
    </w:p>
    <w:p w14:paraId="49C44EC8" w14:textId="0B0F1E3C" w:rsidR="00845892" w:rsidRPr="005C6182" w:rsidRDefault="00845892" w:rsidP="00FB56F3">
      <w:pPr>
        <w:jc w:val="both"/>
        <w:rPr>
          <w:rFonts w:ascii="Times New Roman" w:hAnsi="Times New Roman" w:cs="Times New Roman"/>
          <w:b/>
          <w:sz w:val="24"/>
          <w:szCs w:val="24"/>
        </w:rPr>
      </w:pPr>
    </w:p>
    <w:p w14:paraId="5E079386" w14:textId="6C4C35D4" w:rsidR="00845892" w:rsidRPr="005C6182" w:rsidRDefault="00845892" w:rsidP="00FB56F3">
      <w:pPr>
        <w:jc w:val="both"/>
        <w:rPr>
          <w:rFonts w:ascii="Times New Roman" w:hAnsi="Times New Roman" w:cs="Times New Roman"/>
          <w:b/>
          <w:sz w:val="24"/>
          <w:szCs w:val="24"/>
        </w:rPr>
      </w:pPr>
    </w:p>
    <w:p w14:paraId="42B9E88C" w14:textId="711B174D" w:rsidR="00845892" w:rsidRPr="005C6182" w:rsidRDefault="00845892" w:rsidP="00FB56F3">
      <w:pPr>
        <w:jc w:val="both"/>
        <w:rPr>
          <w:rFonts w:ascii="Times New Roman" w:hAnsi="Times New Roman" w:cs="Times New Roman"/>
          <w:b/>
          <w:sz w:val="24"/>
          <w:szCs w:val="24"/>
        </w:rPr>
      </w:pPr>
    </w:p>
    <w:p w14:paraId="2D2BAE46" w14:textId="59DFF797" w:rsidR="006844B5" w:rsidRDefault="006844B5" w:rsidP="00FB56F3">
      <w:pPr>
        <w:jc w:val="both"/>
        <w:rPr>
          <w:rFonts w:ascii="Times New Roman" w:hAnsi="Times New Roman" w:cs="Times New Roman"/>
          <w:b/>
          <w:sz w:val="24"/>
          <w:szCs w:val="24"/>
        </w:rPr>
      </w:pPr>
    </w:p>
    <w:p w14:paraId="002A40F0" w14:textId="77777777" w:rsidR="00E72C47" w:rsidRPr="005C6182" w:rsidRDefault="00E72C47" w:rsidP="00FB56F3">
      <w:pPr>
        <w:jc w:val="both"/>
        <w:rPr>
          <w:rFonts w:ascii="Times New Roman" w:hAnsi="Times New Roman" w:cs="Times New Roman"/>
          <w:b/>
          <w:sz w:val="24"/>
          <w:szCs w:val="24"/>
        </w:rPr>
      </w:pPr>
    </w:p>
    <w:p w14:paraId="370FAFD3" w14:textId="124CF3A5" w:rsidR="00FB56F3" w:rsidRPr="005C6182" w:rsidRDefault="00FB56F3" w:rsidP="005C6182">
      <w:pPr>
        <w:jc w:val="center"/>
        <w:rPr>
          <w:rFonts w:ascii="Times New Roman" w:hAnsi="Times New Roman" w:cs="Times New Roman"/>
          <w:b/>
          <w:sz w:val="24"/>
          <w:szCs w:val="24"/>
        </w:rPr>
      </w:pPr>
      <w:r w:rsidRPr="005C6182">
        <w:rPr>
          <w:rFonts w:ascii="Times New Roman" w:hAnsi="Times New Roman" w:cs="Times New Roman"/>
          <w:b/>
          <w:sz w:val="24"/>
          <w:szCs w:val="24"/>
        </w:rPr>
        <w:lastRenderedPageBreak/>
        <w:t>MADDE GEREKÇELERİ</w:t>
      </w:r>
    </w:p>
    <w:p w14:paraId="0EF54E77" w14:textId="54C0A072" w:rsidR="00FB56F3" w:rsidRPr="005C6182" w:rsidRDefault="00FB56F3" w:rsidP="00E72C47">
      <w:pPr>
        <w:jc w:val="both"/>
        <w:rPr>
          <w:rFonts w:ascii="Times New Roman" w:hAnsi="Times New Roman" w:cs="Times New Roman"/>
          <w:sz w:val="24"/>
          <w:szCs w:val="24"/>
        </w:rPr>
      </w:pPr>
      <w:r w:rsidRPr="005C6182">
        <w:rPr>
          <w:rFonts w:ascii="Times New Roman" w:hAnsi="Times New Roman" w:cs="Times New Roman"/>
          <w:b/>
          <w:sz w:val="24"/>
          <w:szCs w:val="24"/>
        </w:rPr>
        <w:t>MADDE 1 –</w:t>
      </w:r>
      <w:r w:rsidRPr="005C6182">
        <w:rPr>
          <w:rFonts w:ascii="Times New Roman" w:hAnsi="Times New Roman" w:cs="Times New Roman"/>
          <w:sz w:val="24"/>
          <w:szCs w:val="24"/>
        </w:rPr>
        <w:t xml:space="preserve">Yapılacak düzenleme ile </w:t>
      </w:r>
      <w:r w:rsidR="002339D5">
        <w:rPr>
          <w:rFonts w:ascii="Times New Roman" w:hAnsi="Times New Roman" w:cs="Times New Roman"/>
          <w:sz w:val="24"/>
          <w:szCs w:val="24"/>
        </w:rPr>
        <w:t>Devlet Memurları Kanunu’na göre hizmet veren ceza infaz ve koruma memurlarının emniyet hizmetleri sınıfına geçirilerek, emniyet görevlileri gibi benzer işleri yapan ceza infaz ve koruma memurlarının özlük haklarına kavuşmaları amaçlanmaktadır.</w:t>
      </w:r>
      <w:r w:rsidRPr="005C6182">
        <w:rPr>
          <w:rFonts w:ascii="Times New Roman" w:hAnsi="Times New Roman" w:cs="Times New Roman"/>
          <w:sz w:val="24"/>
          <w:szCs w:val="24"/>
        </w:rPr>
        <w:t xml:space="preserve"> </w:t>
      </w:r>
      <w:r w:rsidR="00E72C47">
        <w:rPr>
          <w:rFonts w:ascii="Times New Roman" w:hAnsi="Times New Roman" w:cs="Times New Roman"/>
          <w:sz w:val="24"/>
          <w:szCs w:val="24"/>
        </w:rPr>
        <w:t xml:space="preserve"> </w:t>
      </w:r>
    </w:p>
    <w:p w14:paraId="73CFF568" w14:textId="620DBB68" w:rsidR="00FB56F3" w:rsidRPr="005C6182" w:rsidRDefault="00FB56F3" w:rsidP="00FB56F3">
      <w:pPr>
        <w:jc w:val="both"/>
        <w:rPr>
          <w:rFonts w:ascii="Times New Roman" w:hAnsi="Times New Roman" w:cs="Times New Roman"/>
          <w:sz w:val="24"/>
          <w:szCs w:val="24"/>
        </w:rPr>
      </w:pPr>
      <w:r w:rsidRPr="005C6182">
        <w:rPr>
          <w:rFonts w:ascii="Times New Roman" w:hAnsi="Times New Roman" w:cs="Times New Roman"/>
          <w:b/>
          <w:sz w:val="24"/>
          <w:szCs w:val="24"/>
        </w:rPr>
        <w:t xml:space="preserve">MADDE </w:t>
      </w:r>
      <w:r w:rsidR="00E72C47">
        <w:rPr>
          <w:rFonts w:ascii="Times New Roman" w:hAnsi="Times New Roman" w:cs="Times New Roman"/>
          <w:b/>
          <w:sz w:val="24"/>
          <w:szCs w:val="24"/>
        </w:rPr>
        <w:t>2</w:t>
      </w:r>
      <w:r w:rsidRPr="005C6182">
        <w:rPr>
          <w:rFonts w:ascii="Times New Roman" w:hAnsi="Times New Roman" w:cs="Times New Roman"/>
          <w:b/>
          <w:sz w:val="24"/>
          <w:szCs w:val="24"/>
        </w:rPr>
        <w:t xml:space="preserve"> –</w:t>
      </w:r>
      <w:r w:rsidRPr="005C6182">
        <w:rPr>
          <w:rFonts w:ascii="Times New Roman" w:hAnsi="Times New Roman" w:cs="Times New Roman"/>
          <w:sz w:val="24"/>
          <w:szCs w:val="24"/>
        </w:rPr>
        <w:t xml:space="preserve"> Yürürlük maddesidir </w:t>
      </w:r>
    </w:p>
    <w:p w14:paraId="772E31EE" w14:textId="53BDF4EE" w:rsidR="00FB56F3" w:rsidRPr="005C6182" w:rsidRDefault="00FB56F3" w:rsidP="00FB56F3">
      <w:pPr>
        <w:spacing w:after="0" w:line="240" w:lineRule="auto"/>
        <w:jc w:val="both"/>
        <w:rPr>
          <w:rFonts w:ascii="Times New Roman" w:hAnsi="Times New Roman" w:cs="Times New Roman"/>
          <w:b/>
          <w:bCs/>
          <w:sz w:val="24"/>
          <w:szCs w:val="24"/>
        </w:rPr>
      </w:pPr>
      <w:r w:rsidRPr="005C6182">
        <w:rPr>
          <w:rFonts w:ascii="Times New Roman" w:hAnsi="Times New Roman" w:cs="Times New Roman"/>
          <w:b/>
          <w:sz w:val="24"/>
          <w:szCs w:val="24"/>
        </w:rPr>
        <w:t xml:space="preserve">MADDE </w:t>
      </w:r>
      <w:r w:rsidR="00E72C47">
        <w:rPr>
          <w:rFonts w:ascii="Times New Roman" w:hAnsi="Times New Roman" w:cs="Times New Roman"/>
          <w:b/>
          <w:sz w:val="24"/>
          <w:szCs w:val="24"/>
        </w:rPr>
        <w:t>3</w:t>
      </w:r>
      <w:r w:rsidRPr="005C6182">
        <w:rPr>
          <w:rFonts w:ascii="Times New Roman" w:hAnsi="Times New Roman" w:cs="Times New Roman"/>
          <w:b/>
          <w:sz w:val="24"/>
          <w:szCs w:val="24"/>
        </w:rPr>
        <w:t xml:space="preserve"> –</w:t>
      </w:r>
      <w:r w:rsidRPr="005C6182">
        <w:rPr>
          <w:rFonts w:ascii="Times New Roman" w:hAnsi="Times New Roman" w:cs="Times New Roman"/>
          <w:sz w:val="24"/>
          <w:szCs w:val="24"/>
        </w:rPr>
        <w:t xml:space="preserve"> Yürütme maddesidir.</w:t>
      </w:r>
    </w:p>
    <w:p w14:paraId="72FCF56E"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9A026BA"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888A00F"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EBB1D09" w14:textId="7CD81D30" w:rsidR="00FB56F3" w:rsidRPr="005C6182" w:rsidRDefault="00FB56F3" w:rsidP="00B90DBE">
      <w:pPr>
        <w:spacing w:after="0" w:line="240" w:lineRule="auto"/>
        <w:jc w:val="both"/>
        <w:rPr>
          <w:rFonts w:ascii="Times New Roman" w:hAnsi="Times New Roman" w:cs="Times New Roman"/>
          <w:b/>
          <w:bCs/>
          <w:sz w:val="24"/>
          <w:szCs w:val="24"/>
        </w:rPr>
      </w:pPr>
    </w:p>
    <w:p w14:paraId="36546ADC"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4256223"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B266A2B"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2886FC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2B4A835"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DB48782"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223886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EE7513A"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739446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AEF624D"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301CF7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7265D45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4EBAE2E"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8077BD4"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E2D2E48"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0E39A68"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F41B7F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FA3A94B"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F053E87"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8A1BDB5" w14:textId="396A33B1" w:rsidR="00FB56F3" w:rsidRDefault="00FB56F3" w:rsidP="00B90DBE">
      <w:pPr>
        <w:spacing w:after="0" w:line="240" w:lineRule="auto"/>
        <w:jc w:val="both"/>
        <w:rPr>
          <w:rFonts w:ascii="Times New Roman" w:hAnsi="Times New Roman" w:cs="Times New Roman"/>
          <w:b/>
          <w:bCs/>
          <w:sz w:val="24"/>
          <w:szCs w:val="24"/>
        </w:rPr>
      </w:pPr>
    </w:p>
    <w:p w14:paraId="3A4DCFFD" w14:textId="5630E9B6" w:rsidR="00E72C47" w:rsidRDefault="00E72C47" w:rsidP="00B90DBE">
      <w:pPr>
        <w:spacing w:after="0" w:line="240" w:lineRule="auto"/>
        <w:jc w:val="both"/>
        <w:rPr>
          <w:rFonts w:ascii="Times New Roman" w:hAnsi="Times New Roman" w:cs="Times New Roman"/>
          <w:b/>
          <w:bCs/>
          <w:sz w:val="24"/>
          <w:szCs w:val="24"/>
        </w:rPr>
      </w:pPr>
    </w:p>
    <w:p w14:paraId="2D82CBED" w14:textId="77777777" w:rsidR="00E72C47" w:rsidRPr="005C6182" w:rsidRDefault="00E72C47" w:rsidP="00B90DBE">
      <w:pPr>
        <w:spacing w:after="0" w:line="240" w:lineRule="auto"/>
        <w:jc w:val="both"/>
        <w:rPr>
          <w:rFonts w:ascii="Times New Roman" w:hAnsi="Times New Roman" w:cs="Times New Roman"/>
          <w:b/>
          <w:bCs/>
          <w:sz w:val="24"/>
          <w:szCs w:val="24"/>
        </w:rPr>
      </w:pPr>
    </w:p>
    <w:p w14:paraId="68498A11" w14:textId="77777777" w:rsidR="00E72C47" w:rsidRDefault="00E72C47" w:rsidP="006844B5">
      <w:pPr>
        <w:spacing w:after="0" w:line="240" w:lineRule="auto"/>
        <w:jc w:val="both"/>
        <w:rPr>
          <w:rFonts w:ascii="Times New Roman" w:hAnsi="Times New Roman" w:cs="Times New Roman"/>
          <w:b/>
          <w:bCs/>
          <w:sz w:val="24"/>
          <w:szCs w:val="24"/>
        </w:rPr>
      </w:pPr>
    </w:p>
    <w:p w14:paraId="5EE3EB08" w14:textId="77777777" w:rsidR="00E72C47" w:rsidRDefault="00E72C47" w:rsidP="006844B5">
      <w:pPr>
        <w:spacing w:after="0" w:line="240" w:lineRule="auto"/>
        <w:jc w:val="both"/>
        <w:rPr>
          <w:rFonts w:ascii="Times New Roman" w:hAnsi="Times New Roman" w:cs="Times New Roman"/>
          <w:b/>
          <w:bCs/>
          <w:sz w:val="24"/>
          <w:szCs w:val="24"/>
        </w:rPr>
      </w:pPr>
    </w:p>
    <w:p w14:paraId="2372228A" w14:textId="77777777" w:rsidR="00E72C47" w:rsidRDefault="00E72C47" w:rsidP="006844B5">
      <w:pPr>
        <w:spacing w:after="0" w:line="240" w:lineRule="auto"/>
        <w:jc w:val="both"/>
        <w:rPr>
          <w:rFonts w:ascii="Times New Roman" w:hAnsi="Times New Roman" w:cs="Times New Roman"/>
          <w:b/>
          <w:bCs/>
          <w:sz w:val="24"/>
          <w:szCs w:val="24"/>
        </w:rPr>
      </w:pPr>
    </w:p>
    <w:p w14:paraId="6163D5B4" w14:textId="77777777" w:rsidR="00E72C47" w:rsidRDefault="00E72C47" w:rsidP="006844B5">
      <w:pPr>
        <w:spacing w:after="0" w:line="240" w:lineRule="auto"/>
        <w:jc w:val="both"/>
        <w:rPr>
          <w:rFonts w:ascii="Times New Roman" w:hAnsi="Times New Roman" w:cs="Times New Roman"/>
          <w:b/>
          <w:bCs/>
          <w:sz w:val="24"/>
          <w:szCs w:val="24"/>
        </w:rPr>
      </w:pPr>
    </w:p>
    <w:p w14:paraId="7A59F7E5" w14:textId="77777777" w:rsidR="00E72C47" w:rsidRDefault="00E72C47" w:rsidP="006844B5">
      <w:pPr>
        <w:spacing w:after="0" w:line="240" w:lineRule="auto"/>
        <w:jc w:val="both"/>
        <w:rPr>
          <w:rFonts w:ascii="Times New Roman" w:hAnsi="Times New Roman" w:cs="Times New Roman"/>
          <w:b/>
          <w:bCs/>
          <w:sz w:val="24"/>
          <w:szCs w:val="24"/>
        </w:rPr>
      </w:pPr>
    </w:p>
    <w:p w14:paraId="42B2BA15" w14:textId="77777777" w:rsidR="00E72C47" w:rsidRDefault="00E72C47" w:rsidP="006844B5">
      <w:pPr>
        <w:spacing w:after="0" w:line="240" w:lineRule="auto"/>
        <w:jc w:val="both"/>
        <w:rPr>
          <w:rFonts w:ascii="Times New Roman" w:hAnsi="Times New Roman" w:cs="Times New Roman"/>
          <w:b/>
          <w:bCs/>
          <w:sz w:val="24"/>
          <w:szCs w:val="24"/>
        </w:rPr>
      </w:pPr>
    </w:p>
    <w:p w14:paraId="660CEA2C" w14:textId="77777777" w:rsidR="00E72C47" w:rsidRDefault="00E72C47" w:rsidP="006844B5">
      <w:pPr>
        <w:spacing w:after="0" w:line="240" w:lineRule="auto"/>
        <w:jc w:val="both"/>
        <w:rPr>
          <w:rFonts w:ascii="Times New Roman" w:hAnsi="Times New Roman" w:cs="Times New Roman"/>
          <w:b/>
          <w:bCs/>
          <w:sz w:val="24"/>
          <w:szCs w:val="24"/>
        </w:rPr>
      </w:pPr>
    </w:p>
    <w:p w14:paraId="14104A02" w14:textId="77777777" w:rsidR="00E72C47" w:rsidRDefault="00E72C47" w:rsidP="006844B5">
      <w:pPr>
        <w:spacing w:after="0" w:line="240" w:lineRule="auto"/>
        <w:jc w:val="both"/>
        <w:rPr>
          <w:rFonts w:ascii="Times New Roman" w:hAnsi="Times New Roman" w:cs="Times New Roman"/>
          <w:b/>
          <w:bCs/>
          <w:sz w:val="24"/>
          <w:szCs w:val="24"/>
        </w:rPr>
      </w:pPr>
    </w:p>
    <w:p w14:paraId="59C99B9B" w14:textId="447217C3" w:rsidR="00E72C47" w:rsidRDefault="00E72C47" w:rsidP="006844B5">
      <w:pPr>
        <w:spacing w:after="0" w:line="240" w:lineRule="auto"/>
        <w:jc w:val="both"/>
        <w:rPr>
          <w:rFonts w:ascii="Times New Roman" w:hAnsi="Times New Roman" w:cs="Times New Roman"/>
          <w:b/>
          <w:bCs/>
          <w:sz w:val="24"/>
          <w:szCs w:val="24"/>
        </w:rPr>
      </w:pPr>
    </w:p>
    <w:p w14:paraId="68065DCB" w14:textId="5749194C" w:rsidR="00E72C47" w:rsidRDefault="00E72C47" w:rsidP="006844B5">
      <w:pPr>
        <w:spacing w:after="0" w:line="240" w:lineRule="auto"/>
        <w:jc w:val="both"/>
        <w:rPr>
          <w:rFonts w:ascii="Times New Roman" w:hAnsi="Times New Roman" w:cs="Times New Roman"/>
          <w:b/>
          <w:bCs/>
          <w:sz w:val="24"/>
          <w:szCs w:val="24"/>
        </w:rPr>
      </w:pPr>
    </w:p>
    <w:p w14:paraId="2A5C6FAC" w14:textId="3734E503" w:rsidR="00E72C47" w:rsidRDefault="00E72C47" w:rsidP="006844B5">
      <w:pPr>
        <w:spacing w:after="0" w:line="240" w:lineRule="auto"/>
        <w:jc w:val="both"/>
        <w:rPr>
          <w:rFonts w:ascii="Times New Roman" w:hAnsi="Times New Roman" w:cs="Times New Roman"/>
          <w:b/>
          <w:bCs/>
          <w:sz w:val="24"/>
          <w:szCs w:val="24"/>
        </w:rPr>
      </w:pPr>
    </w:p>
    <w:p w14:paraId="03428188" w14:textId="77777777" w:rsidR="00E72C47" w:rsidRDefault="00E72C47" w:rsidP="006844B5">
      <w:pPr>
        <w:spacing w:after="0" w:line="240" w:lineRule="auto"/>
        <w:jc w:val="both"/>
        <w:rPr>
          <w:rFonts w:ascii="Times New Roman" w:hAnsi="Times New Roman" w:cs="Times New Roman"/>
          <w:b/>
          <w:bCs/>
          <w:sz w:val="24"/>
          <w:szCs w:val="24"/>
        </w:rPr>
      </w:pPr>
    </w:p>
    <w:p w14:paraId="4EE50EB5" w14:textId="77777777" w:rsidR="00E72C47" w:rsidRDefault="00E72C47" w:rsidP="006844B5">
      <w:pPr>
        <w:spacing w:after="0" w:line="240" w:lineRule="auto"/>
        <w:jc w:val="both"/>
        <w:rPr>
          <w:rFonts w:ascii="Times New Roman" w:hAnsi="Times New Roman" w:cs="Times New Roman"/>
          <w:b/>
          <w:bCs/>
          <w:sz w:val="24"/>
          <w:szCs w:val="24"/>
        </w:rPr>
      </w:pPr>
    </w:p>
    <w:p w14:paraId="50BE830C" w14:textId="77777777" w:rsidR="002339D5" w:rsidRDefault="002339D5" w:rsidP="006844B5">
      <w:pPr>
        <w:spacing w:after="0" w:line="240" w:lineRule="auto"/>
        <w:jc w:val="both"/>
        <w:rPr>
          <w:rFonts w:ascii="Times New Roman" w:hAnsi="Times New Roman" w:cs="Times New Roman"/>
          <w:b/>
          <w:bCs/>
          <w:sz w:val="24"/>
          <w:szCs w:val="24"/>
        </w:rPr>
      </w:pPr>
    </w:p>
    <w:p w14:paraId="257392B6" w14:textId="01502E83" w:rsidR="00B90DBE" w:rsidRPr="005C6182" w:rsidRDefault="002339D5" w:rsidP="006844B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657</w:t>
      </w:r>
      <w:r w:rsidR="00253573">
        <w:rPr>
          <w:rFonts w:ascii="Times New Roman" w:hAnsi="Times New Roman" w:cs="Times New Roman"/>
          <w:b/>
          <w:bCs/>
          <w:sz w:val="24"/>
          <w:szCs w:val="24"/>
        </w:rPr>
        <w:t xml:space="preserve"> SAYILI</w:t>
      </w:r>
      <w:r>
        <w:rPr>
          <w:rFonts w:ascii="Times New Roman" w:hAnsi="Times New Roman" w:cs="Times New Roman"/>
          <w:b/>
          <w:bCs/>
          <w:sz w:val="24"/>
          <w:szCs w:val="24"/>
        </w:rPr>
        <w:t xml:space="preserve"> DEVLET MEMURLARI</w:t>
      </w:r>
      <w:r w:rsidR="00FB56F3" w:rsidRPr="005C6182">
        <w:rPr>
          <w:rFonts w:ascii="Times New Roman" w:hAnsi="Times New Roman" w:cs="Times New Roman"/>
          <w:b/>
          <w:bCs/>
          <w:sz w:val="24"/>
          <w:szCs w:val="24"/>
        </w:rPr>
        <w:t xml:space="preserve"> </w:t>
      </w:r>
      <w:r w:rsidR="005F7BA5">
        <w:rPr>
          <w:rFonts w:ascii="Times New Roman" w:hAnsi="Times New Roman" w:cs="Times New Roman"/>
          <w:b/>
          <w:bCs/>
          <w:sz w:val="24"/>
          <w:szCs w:val="24"/>
        </w:rPr>
        <w:t xml:space="preserve">KANUNU’NDA </w:t>
      </w:r>
      <w:r w:rsidR="00B90DBE" w:rsidRPr="005C6182">
        <w:rPr>
          <w:rFonts w:ascii="Times New Roman" w:hAnsi="Times New Roman" w:cs="Times New Roman"/>
          <w:b/>
          <w:sz w:val="24"/>
          <w:szCs w:val="24"/>
        </w:rPr>
        <w:t xml:space="preserve">DEĞİŞİKLİK YAPILMASINA DAİR KANUN TEKLİFİ </w:t>
      </w:r>
    </w:p>
    <w:p w14:paraId="5DD0277B" w14:textId="77777777" w:rsidR="00B90DBE" w:rsidRPr="005C6182" w:rsidRDefault="00B90DBE" w:rsidP="006844B5">
      <w:pPr>
        <w:jc w:val="both"/>
        <w:rPr>
          <w:rFonts w:ascii="Times New Roman" w:hAnsi="Times New Roman" w:cs="Times New Roman"/>
          <w:sz w:val="24"/>
          <w:szCs w:val="24"/>
        </w:rPr>
      </w:pPr>
    </w:p>
    <w:p w14:paraId="7FA6CD4E" w14:textId="2CF86B9D" w:rsidR="00725706" w:rsidRDefault="00B90DBE" w:rsidP="005350A2">
      <w:pPr>
        <w:pStyle w:val="NormalWeb"/>
        <w:shd w:val="clear" w:color="auto" w:fill="FCFDFD"/>
        <w:spacing w:before="0" w:beforeAutospacing="0" w:after="0" w:afterAutospacing="0"/>
        <w:jc w:val="both"/>
      </w:pPr>
      <w:r w:rsidRPr="005C6182">
        <w:rPr>
          <w:b/>
        </w:rPr>
        <w:t xml:space="preserve">MADDE 1- </w:t>
      </w:r>
      <w:r w:rsidR="002339D5">
        <w:t>657</w:t>
      </w:r>
      <w:r w:rsidR="003D764A" w:rsidRPr="003D764A">
        <w:t xml:space="preserve"> Sayılı </w:t>
      </w:r>
      <w:r w:rsidR="002339D5">
        <w:t>Devlet Memurları</w:t>
      </w:r>
      <w:r w:rsidR="003D764A">
        <w:t xml:space="preserve"> Kanunu’nun </w:t>
      </w:r>
      <w:r w:rsidR="002339D5">
        <w:t>36</w:t>
      </w:r>
      <w:r w:rsidR="003D764A">
        <w:t xml:space="preserve">.maddesi’nin </w:t>
      </w:r>
      <w:r w:rsidR="00253573">
        <w:t>VII. Emniyet Hizmetleri Sınıfı başlıklı bendi aşağıdaki şekilde</w:t>
      </w:r>
      <w:r w:rsidR="00725706">
        <w:t xml:space="preserve"> </w:t>
      </w:r>
      <w:r w:rsidR="005350A2">
        <w:t>değiştirilmiştir.</w:t>
      </w:r>
    </w:p>
    <w:p w14:paraId="514534DC" w14:textId="77777777" w:rsidR="00253573" w:rsidRDefault="00253573" w:rsidP="005350A2">
      <w:pPr>
        <w:pStyle w:val="NormalWeb"/>
        <w:shd w:val="clear" w:color="auto" w:fill="FCFDFD"/>
        <w:spacing w:before="0" w:beforeAutospacing="0" w:after="0" w:afterAutospacing="0"/>
        <w:jc w:val="both"/>
      </w:pPr>
    </w:p>
    <w:p w14:paraId="6709B90E" w14:textId="79B7B104" w:rsidR="00253573" w:rsidRDefault="00253573" w:rsidP="005350A2">
      <w:pPr>
        <w:pStyle w:val="NormalWeb"/>
        <w:shd w:val="clear" w:color="auto" w:fill="FCFDFD"/>
        <w:spacing w:before="0" w:beforeAutospacing="0" w:after="0" w:afterAutospacing="0"/>
        <w:jc w:val="both"/>
      </w:pPr>
      <w:r>
        <w:t xml:space="preserve">“Bu sınıf, özel kanunlarına göre infaz koruma memuru, çarşı ve mahalle bekçisi, polis, komiser muavini, komiser, </w:t>
      </w:r>
      <w:proofErr w:type="spellStart"/>
      <w:r>
        <w:t>başkomiser</w:t>
      </w:r>
      <w:proofErr w:type="spellEnd"/>
      <w:r>
        <w:t xml:space="preserve"> emniyet müfettişi, polis müfettişi, emniyet amiri ve emniyet müdürü ve emniyet müdürü sıfatını kazanmış emniyet mensubu memurları kapsar.”</w:t>
      </w:r>
    </w:p>
    <w:p w14:paraId="45AB708D" w14:textId="77777777" w:rsidR="005350A2" w:rsidRDefault="005350A2" w:rsidP="005350A2">
      <w:pPr>
        <w:pStyle w:val="NormalWeb"/>
        <w:shd w:val="clear" w:color="auto" w:fill="FCFDFD"/>
        <w:spacing w:before="0" w:beforeAutospacing="0" w:after="0" w:afterAutospacing="0"/>
        <w:jc w:val="both"/>
      </w:pPr>
    </w:p>
    <w:p w14:paraId="326C7023" w14:textId="625A23C4" w:rsidR="00B90DBE" w:rsidRPr="005C6182" w:rsidRDefault="00B90DBE" w:rsidP="00725706">
      <w:pPr>
        <w:pStyle w:val="NormalWeb"/>
        <w:shd w:val="clear" w:color="auto" w:fill="FFFFFF"/>
        <w:spacing w:before="0" w:beforeAutospacing="0" w:after="225" w:afterAutospacing="0"/>
        <w:jc w:val="both"/>
      </w:pPr>
      <w:r w:rsidRPr="005C6182">
        <w:rPr>
          <w:b/>
        </w:rPr>
        <w:t xml:space="preserve">MADDE </w:t>
      </w:r>
      <w:r w:rsidR="00E72C47">
        <w:rPr>
          <w:b/>
        </w:rPr>
        <w:t>2</w:t>
      </w:r>
      <w:r w:rsidRPr="005C6182">
        <w:rPr>
          <w:b/>
        </w:rPr>
        <w:t>-</w:t>
      </w:r>
      <w:r w:rsidRPr="005C6182">
        <w:t xml:space="preserve"> Bu </w:t>
      </w:r>
      <w:r w:rsidR="00725706">
        <w:t>Kanun</w:t>
      </w:r>
      <w:r w:rsidRPr="005C6182">
        <w:t xml:space="preserve"> yayı</w:t>
      </w:r>
      <w:r w:rsidR="00744882" w:rsidRPr="005C6182">
        <w:t>m</w:t>
      </w:r>
      <w:r w:rsidRPr="005C6182">
        <w:t>ı tarihinde yürürlüğe girer</w:t>
      </w:r>
    </w:p>
    <w:p w14:paraId="0516BC58" w14:textId="24852D79" w:rsidR="00B90DBE" w:rsidRPr="005C6182" w:rsidRDefault="00B90DBE" w:rsidP="006844B5">
      <w:pPr>
        <w:jc w:val="both"/>
        <w:rPr>
          <w:rFonts w:ascii="Times New Roman" w:hAnsi="Times New Roman" w:cs="Times New Roman"/>
          <w:sz w:val="24"/>
          <w:szCs w:val="24"/>
        </w:rPr>
      </w:pPr>
      <w:r w:rsidRPr="005C6182">
        <w:rPr>
          <w:rFonts w:ascii="Times New Roman" w:hAnsi="Times New Roman" w:cs="Times New Roman"/>
          <w:b/>
          <w:sz w:val="24"/>
          <w:szCs w:val="24"/>
        </w:rPr>
        <w:t xml:space="preserve">MADDE </w:t>
      </w:r>
      <w:r w:rsidR="00E72C47">
        <w:rPr>
          <w:rFonts w:ascii="Times New Roman" w:hAnsi="Times New Roman" w:cs="Times New Roman"/>
          <w:b/>
          <w:sz w:val="24"/>
          <w:szCs w:val="24"/>
        </w:rPr>
        <w:t>3</w:t>
      </w:r>
      <w:r w:rsidRPr="005C6182">
        <w:rPr>
          <w:rFonts w:ascii="Times New Roman" w:hAnsi="Times New Roman" w:cs="Times New Roman"/>
          <w:b/>
          <w:sz w:val="24"/>
          <w:szCs w:val="24"/>
        </w:rPr>
        <w:t xml:space="preserve"> -</w:t>
      </w:r>
      <w:r w:rsidRPr="005C6182">
        <w:rPr>
          <w:rFonts w:ascii="Times New Roman" w:hAnsi="Times New Roman" w:cs="Times New Roman"/>
          <w:sz w:val="24"/>
          <w:szCs w:val="24"/>
        </w:rPr>
        <w:t xml:space="preserve">Bu </w:t>
      </w:r>
      <w:r w:rsidR="00725706">
        <w:rPr>
          <w:rFonts w:ascii="Times New Roman" w:hAnsi="Times New Roman" w:cs="Times New Roman"/>
          <w:sz w:val="24"/>
          <w:szCs w:val="24"/>
        </w:rPr>
        <w:t>Kanunu Cumhurbaşkanı</w:t>
      </w:r>
      <w:r w:rsidR="00744882" w:rsidRPr="005C6182">
        <w:rPr>
          <w:rFonts w:ascii="Times New Roman" w:hAnsi="Times New Roman" w:cs="Times New Roman"/>
          <w:sz w:val="24"/>
          <w:szCs w:val="24"/>
        </w:rPr>
        <w:t xml:space="preserve"> yürütür.</w:t>
      </w:r>
    </w:p>
    <w:p w14:paraId="0749007C" w14:textId="77777777" w:rsidR="00B90DBE" w:rsidRPr="005C6182" w:rsidRDefault="00B90DBE" w:rsidP="006844B5">
      <w:pPr>
        <w:pStyle w:val="metin"/>
        <w:spacing w:before="0" w:beforeAutospacing="0" w:after="0" w:afterAutospacing="0" w:line="240" w:lineRule="atLeast"/>
        <w:ind w:firstLine="566"/>
        <w:jc w:val="both"/>
        <w:rPr>
          <w:b/>
          <w:bCs/>
          <w:sz w:val="18"/>
          <w:szCs w:val="18"/>
        </w:rPr>
      </w:pPr>
    </w:p>
    <w:p w14:paraId="18756FF1" w14:textId="170EEAC8" w:rsidR="000A6B31" w:rsidRPr="005C6182" w:rsidRDefault="000A6B31" w:rsidP="006844B5">
      <w:pPr>
        <w:jc w:val="both"/>
      </w:pPr>
    </w:p>
    <w:sectPr w:rsidR="000A6B31" w:rsidRPr="005C6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89F2" w14:textId="77777777" w:rsidR="002F7626" w:rsidRDefault="002F7626" w:rsidP="00BA63F4">
      <w:pPr>
        <w:spacing w:after="0" w:line="240" w:lineRule="auto"/>
      </w:pPr>
      <w:r>
        <w:separator/>
      </w:r>
    </w:p>
  </w:endnote>
  <w:endnote w:type="continuationSeparator" w:id="0">
    <w:p w14:paraId="6CDD9FDC" w14:textId="77777777" w:rsidR="002F7626" w:rsidRDefault="002F7626" w:rsidP="00B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8AD9" w14:textId="77777777" w:rsidR="002F7626" w:rsidRDefault="002F7626" w:rsidP="00BA63F4">
      <w:pPr>
        <w:spacing w:after="0" w:line="240" w:lineRule="auto"/>
      </w:pPr>
      <w:r>
        <w:separator/>
      </w:r>
    </w:p>
  </w:footnote>
  <w:footnote w:type="continuationSeparator" w:id="0">
    <w:p w14:paraId="7CC3259A" w14:textId="77777777" w:rsidR="002F7626" w:rsidRDefault="002F7626" w:rsidP="00BA6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31"/>
    <w:rsid w:val="000A6B31"/>
    <w:rsid w:val="001300C0"/>
    <w:rsid w:val="001A149C"/>
    <w:rsid w:val="00207FC9"/>
    <w:rsid w:val="002339D5"/>
    <w:rsid w:val="00253573"/>
    <w:rsid w:val="002F7626"/>
    <w:rsid w:val="00336DDE"/>
    <w:rsid w:val="003432E3"/>
    <w:rsid w:val="003A1769"/>
    <w:rsid w:val="003A576B"/>
    <w:rsid w:val="003D764A"/>
    <w:rsid w:val="005350A2"/>
    <w:rsid w:val="005C6182"/>
    <w:rsid w:val="005F7BA5"/>
    <w:rsid w:val="006844B5"/>
    <w:rsid w:val="006C41FC"/>
    <w:rsid w:val="00725706"/>
    <w:rsid w:val="00744882"/>
    <w:rsid w:val="00746CC7"/>
    <w:rsid w:val="00806582"/>
    <w:rsid w:val="00845892"/>
    <w:rsid w:val="009A01BE"/>
    <w:rsid w:val="00B90DBE"/>
    <w:rsid w:val="00BA63F4"/>
    <w:rsid w:val="00D01363"/>
    <w:rsid w:val="00E72C47"/>
    <w:rsid w:val="00ED1714"/>
    <w:rsid w:val="00FB56F3"/>
    <w:rsid w:val="00FF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BD88"/>
  <w15:chartTrackingRefBased/>
  <w15:docId w15:val="{9AEE9A6A-4ACE-4B05-9A4C-6EC38A2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0A6B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90D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A63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63F4"/>
  </w:style>
  <w:style w:type="paragraph" w:styleId="AltBilgi">
    <w:name w:val="footer"/>
    <w:basedOn w:val="Normal"/>
    <w:link w:val="AltBilgiChar"/>
    <w:uiPriority w:val="99"/>
    <w:unhideWhenUsed/>
    <w:rsid w:val="00BA63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63F4"/>
  </w:style>
  <w:style w:type="paragraph" w:styleId="BalonMetni">
    <w:name w:val="Balloon Text"/>
    <w:basedOn w:val="Normal"/>
    <w:link w:val="BalonMetniChar"/>
    <w:uiPriority w:val="99"/>
    <w:semiHidden/>
    <w:unhideWhenUsed/>
    <w:rsid w:val="00BA63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6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880">
      <w:bodyDiv w:val="1"/>
      <w:marLeft w:val="0"/>
      <w:marRight w:val="0"/>
      <w:marTop w:val="0"/>
      <w:marBottom w:val="0"/>
      <w:divBdr>
        <w:top w:val="none" w:sz="0" w:space="0" w:color="auto"/>
        <w:left w:val="none" w:sz="0" w:space="0" w:color="auto"/>
        <w:bottom w:val="none" w:sz="0" w:space="0" w:color="auto"/>
        <w:right w:val="none" w:sz="0" w:space="0" w:color="auto"/>
      </w:divBdr>
    </w:div>
    <w:div w:id="184288376">
      <w:bodyDiv w:val="1"/>
      <w:marLeft w:val="0"/>
      <w:marRight w:val="0"/>
      <w:marTop w:val="0"/>
      <w:marBottom w:val="0"/>
      <w:divBdr>
        <w:top w:val="none" w:sz="0" w:space="0" w:color="auto"/>
        <w:left w:val="none" w:sz="0" w:space="0" w:color="auto"/>
        <w:bottom w:val="none" w:sz="0" w:space="0" w:color="auto"/>
        <w:right w:val="none" w:sz="0" w:space="0" w:color="auto"/>
      </w:divBdr>
    </w:div>
    <w:div w:id="398484214">
      <w:bodyDiv w:val="1"/>
      <w:marLeft w:val="0"/>
      <w:marRight w:val="0"/>
      <w:marTop w:val="0"/>
      <w:marBottom w:val="0"/>
      <w:divBdr>
        <w:top w:val="none" w:sz="0" w:space="0" w:color="auto"/>
        <w:left w:val="none" w:sz="0" w:space="0" w:color="auto"/>
        <w:bottom w:val="none" w:sz="0" w:space="0" w:color="auto"/>
        <w:right w:val="none" w:sz="0" w:space="0" w:color="auto"/>
      </w:divBdr>
    </w:div>
    <w:div w:id="421412288">
      <w:bodyDiv w:val="1"/>
      <w:marLeft w:val="0"/>
      <w:marRight w:val="0"/>
      <w:marTop w:val="0"/>
      <w:marBottom w:val="0"/>
      <w:divBdr>
        <w:top w:val="none" w:sz="0" w:space="0" w:color="auto"/>
        <w:left w:val="none" w:sz="0" w:space="0" w:color="auto"/>
        <w:bottom w:val="none" w:sz="0" w:space="0" w:color="auto"/>
        <w:right w:val="none" w:sz="0" w:space="0" w:color="auto"/>
      </w:divBdr>
    </w:div>
    <w:div w:id="468402191">
      <w:bodyDiv w:val="1"/>
      <w:marLeft w:val="0"/>
      <w:marRight w:val="0"/>
      <w:marTop w:val="0"/>
      <w:marBottom w:val="0"/>
      <w:divBdr>
        <w:top w:val="none" w:sz="0" w:space="0" w:color="auto"/>
        <w:left w:val="none" w:sz="0" w:space="0" w:color="auto"/>
        <w:bottom w:val="none" w:sz="0" w:space="0" w:color="auto"/>
        <w:right w:val="none" w:sz="0" w:space="0" w:color="auto"/>
      </w:divBdr>
    </w:div>
    <w:div w:id="1041633149">
      <w:bodyDiv w:val="1"/>
      <w:marLeft w:val="0"/>
      <w:marRight w:val="0"/>
      <w:marTop w:val="0"/>
      <w:marBottom w:val="0"/>
      <w:divBdr>
        <w:top w:val="none" w:sz="0" w:space="0" w:color="auto"/>
        <w:left w:val="none" w:sz="0" w:space="0" w:color="auto"/>
        <w:bottom w:val="none" w:sz="0" w:space="0" w:color="auto"/>
        <w:right w:val="none" w:sz="0" w:space="0" w:color="auto"/>
      </w:divBdr>
    </w:div>
    <w:div w:id="17230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Seyit TOSUN</cp:lastModifiedBy>
  <cp:revision>3</cp:revision>
  <cp:lastPrinted>2021-03-09T09:26:00Z</cp:lastPrinted>
  <dcterms:created xsi:type="dcterms:W3CDTF">2020-11-19T11:37:00Z</dcterms:created>
  <dcterms:modified xsi:type="dcterms:W3CDTF">2021-03-09T09:26:00Z</dcterms:modified>
</cp:coreProperties>
</file>